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9"/>
        <w:gridCol w:w="682"/>
        <w:gridCol w:w="7040"/>
      </w:tblGrid>
      <w:tr w:rsidR="0038671C" w:rsidRPr="0038671C" w14:paraId="7D79D1D1" w14:textId="77777777" w:rsidTr="0038671C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B633E5F" w14:textId="77777777" w:rsidR="0038671C" w:rsidRPr="0038671C" w:rsidRDefault="0038671C" w:rsidP="0038671C">
            <w:pPr>
              <w:rPr>
                <w:rFonts w:ascii="-webkit-standard" w:eastAsia="Times New Roman" w:hAnsi="-webkit-standard" w:cs="Times New Roman"/>
              </w:rPr>
            </w:pPr>
            <w:r w:rsidRPr="0038671C">
              <w:rPr>
                <w:rFonts w:ascii="-webkit-standard" w:eastAsia="Times New Roman" w:hAnsi="-webkit-standard" w:cs="Times New Roman"/>
              </w:rPr>
              <w:t>08/16/2019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95C9EE5" w14:textId="77777777" w:rsidR="0038671C" w:rsidRPr="0038671C" w:rsidRDefault="0038671C" w:rsidP="0038671C">
            <w:pPr>
              <w:jc w:val="right"/>
              <w:rPr>
                <w:rFonts w:ascii="-webkit-standard" w:eastAsia="Times New Roman" w:hAnsi="-webkit-standard" w:cs="Times New Roman"/>
              </w:rPr>
            </w:pPr>
            <w:hyperlink r:id="rId4" w:history="1">
              <w:r w:rsidRPr="0038671C">
                <w:rPr>
                  <w:rFonts w:ascii="-webkit-standard" w:eastAsia="Times New Roman" w:hAnsi="-webkit-standard" w:cs="Times New Roman"/>
                  <w:color w:val="0000FF"/>
                  <w:u w:val="single"/>
                </w:rPr>
                <w:t>316</w:t>
              </w:r>
            </w:hyperlink>
            <w:r w:rsidRPr="0038671C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8B5F9" w14:textId="77777777" w:rsidR="0038671C" w:rsidRPr="0038671C" w:rsidRDefault="0038671C" w:rsidP="0038671C">
            <w:pPr>
              <w:rPr>
                <w:rFonts w:ascii="-webkit-standard" w:eastAsia="Times New Roman" w:hAnsi="-webkit-standard" w:cs="Times New Roman"/>
              </w:rPr>
            </w:pPr>
            <w:r w:rsidRPr="0038671C">
              <w:rPr>
                <w:rFonts w:ascii="-webkit-standard" w:eastAsia="Times New Roman" w:hAnsi="-webkit-standard" w:cs="Times New Roman"/>
              </w:rPr>
              <w:t>MOTION by Defendants Kraft Foods Group, Inc., Mondelez Global LLC for sanctions </w:t>
            </w:r>
            <w:r w:rsidRPr="0038671C">
              <w:rPr>
                <w:rFonts w:ascii="-webkit-standard" w:eastAsia="Times New Roman" w:hAnsi="-webkit-standard" w:cs="Times New Roman"/>
                <w:i/>
                <w:iCs/>
              </w:rPr>
              <w:t>- Motion for Contempt, Sanctions, and Other Relief (Public Redacted Version)</w:t>
            </w:r>
            <w:r w:rsidRPr="0038671C">
              <w:rPr>
                <w:rFonts w:ascii="-webkit-standard" w:eastAsia="Times New Roman" w:hAnsi="-webkit-standard" w:cs="Times New Roman"/>
              </w:rPr>
              <w:t> (Attachments: # </w:t>
            </w:r>
            <w:hyperlink r:id="rId5" w:history="1">
              <w:r w:rsidRPr="0038671C">
                <w:rPr>
                  <w:rFonts w:ascii="-webkit-standard" w:eastAsia="Times New Roman" w:hAnsi="-webkit-standard" w:cs="Times New Roman"/>
                  <w:color w:val="0000FF"/>
                  <w:u w:val="single"/>
                </w:rPr>
                <w:t>1</w:t>
              </w:r>
            </w:hyperlink>
            <w:r w:rsidRPr="0038671C">
              <w:rPr>
                <w:rFonts w:ascii="-webkit-standard" w:eastAsia="Times New Roman" w:hAnsi="-webkit-standard" w:cs="Times New Roman"/>
              </w:rPr>
              <w:t> Exhibit 1, # </w:t>
            </w:r>
            <w:hyperlink r:id="rId6" w:history="1">
              <w:r w:rsidRPr="0038671C">
                <w:rPr>
                  <w:rFonts w:ascii="-webkit-standard" w:eastAsia="Times New Roman" w:hAnsi="-webkit-standard" w:cs="Times New Roman"/>
                  <w:color w:val="0000FF"/>
                  <w:u w:val="single"/>
                </w:rPr>
                <w:t>2</w:t>
              </w:r>
            </w:hyperlink>
            <w:r w:rsidRPr="0038671C">
              <w:rPr>
                <w:rFonts w:ascii="-webkit-standard" w:eastAsia="Times New Roman" w:hAnsi="-webkit-standard" w:cs="Times New Roman"/>
              </w:rPr>
              <w:t> Exhibit 2, # </w:t>
            </w:r>
            <w:hyperlink r:id="rId7" w:history="1">
              <w:r w:rsidRPr="0038671C">
                <w:rPr>
                  <w:rFonts w:ascii="-webkit-standard" w:eastAsia="Times New Roman" w:hAnsi="-webkit-standard" w:cs="Times New Roman"/>
                  <w:color w:val="0000FF"/>
                  <w:u w:val="single"/>
                </w:rPr>
                <w:t>3</w:t>
              </w:r>
            </w:hyperlink>
            <w:r w:rsidRPr="0038671C">
              <w:rPr>
                <w:rFonts w:ascii="-webkit-standard" w:eastAsia="Times New Roman" w:hAnsi="-webkit-standard" w:cs="Times New Roman"/>
              </w:rPr>
              <w:t> Exhibit 3)(</w:t>
            </w:r>
            <w:proofErr w:type="spellStart"/>
            <w:r w:rsidRPr="0038671C">
              <w:rPr>
                <w:rFonts w:ascii="-webkit-standard" w:eastAsia="Times New Roman" w:hAnsi="-webkit-standard" w:cs="Times New Roman"/>
              </w:rPr>
              <w:t>Panos</w:t>
            </w:r>
            <w:proofErr w:type="spellEnd"/>
            <w:r w:rsidRPr="0038671C">
              <w:rPr>
                <w:rFonts w:ascii="-webkit-standard" w:eastAsia="Times New Roman" w:hAnsi="-webkit-standard" w:cs="Times New Roman"/>
              </w:rPr>
              <w:t>, Dean) (Entered: 08/16/2019)</w:t>
            </w:r>
          </w:p>
        </w:tc>
      </w:tr>
      <w:tr w:rsidR="0038671C" w:rsidRPr="0038671C" w14:paraId="5CF7C637" w14:textId="77777777" w:rsidTr="0038671C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5734041" w14:textId="77777777" w:rsidR="0038671C" w:rsidRPr="0038671C" w:rsidRDefault="0038671C" w:rsidP="0038671C">
            <w:pPr>
              <w:rPr>
                <w:rFonts w:ascii="-webkit-standard" w:eastAsia="Times New Roman" w:hAnsi="-webkit-standard" w:cs="Times New Roman"/>
              </w:rPr>
            </w:pPr>
            <w:r w:rsidRPr="0038671C">
              <w:rPr>
                <w:rFonts w:ascii="-webkit-standard" w:eastAsia="Times New Roman" w:hAnsi="-webkit-standard" w:cs="Times New Roman"/>
              </w:rPr>
              <w:t>08/16/2019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174C4DE" w14:textId="77777777" w:rsidR="0038671C" w:rsidRPr="0038671C" w:rsidRDefault="0038671C" w:rsidP="0038671C">
            <w:pPr>
              <w:jc w:val="right"/>
              <w:rPr>
                <w:rFonts w:ascii="-webkit-standard" w:eastAsia="Times New Roman" w:hAnsi="-webkit-standard" w:cs="Times New Roman"/>
              </w:rPr>
            </w:pPr>
            <w:hyperlink r:id="rId8" w:history="1">
              <w:r w:rsidRPr="0038671C">
                <w:rPr>
                  <w:rFonts w:ascii="-webkit-standard" w:eastAsia="Times New Roman" w:hAnsi="-webkit-standard" w:cs="Times New Roman"/>
                  <w:color w:val="0000FF"/>
                  <w:u w:val="single"/>
                </w:rPr>
                <w:t>315</w:t>
              </w:r>
            </w:hyperlink>
            <w:r w:rsidRPr="0038671C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16EE3" w14:textId="77777777" w:rsidR="0038671C" w:rsidRPr="0038671C" w:rsidRDefault="0038671C" w:rsidP="0038671C">
            <w:pPr>
              <w:rPr>
                <w:rFonts w:ascii="-webkit-standard" w:eastAsia="Times New Roman" w:hAnsi="-webkit-standard" w:cs="Times New Roman"/>
              </w:rPr>
            </w:pPr>
            <w:r w:rsidRPr="0038671C">
              <w:rPr>
                <w:rFonts w:ascii="-webkit-standard" w:eastAsia="Times New Roman" w:hAnsi="-webkit-standard" w:cs="Times New Roman"/>
              </w:rPr>
              <w:t>SEALED MOTION by Defendants Kraft Foods Group, Inc., Mondelez Global LLC </w:t>
            </w:r>
            <w:r w:rsidRPr="0038671C">
              <w:rPr>
                <w:rFonts w:ascii="-webkit-standard" w:eastAsia="Times New Roman" w:hAnsi="-webkit-standard" w:cs="Times New Roman"/>
                <w:i/>
                <w:iCs/>
              </w:rPr>
              <w:t>for Contempt, Sanctions, and Other Relief</w:t>
            </w:r>
            <w:r w:rsidRPr="0038671C">
              <w:rPr>
                <w:rFonts w:ascii="-webkit-standard" w:eastAsia="Times New Roman" w:hAnsi="-webkit-standard" w:cs="Times New Roman"/>
              </w:rPr>
              <w:t> (</w:t>
            </w:r>
            <w:proofErr w:type="spellStart"/>
            <w:r w:rsidRPr="0038671C">
              <w:rPr>
                <w:rFonts w:ascii="-webkit-standard" w:eastAsia="Times New Roman" w:hAnsi="-webkit-standard" w:cs="Times New Roman"/>
              </w:rPr>
              <w:t>Panos</w:t>
            </w:r>
            <w:proofErr w:type="spellEnd"/>
            <w:r w:rsidRPr="0038671C">
              <w:rPr>
                <w:rFonts w:ascii="-webkit-standard" w:eastAsia="Times New Roman" w:hAnsi="-webkit-standard" w:cs="Times New Roman"/>
              </w:rPr>
              <w:t>, Dean) (Entered: 08/16/2019)</w:t>
            </w:r>
          </w:p>
        </w:tc>
      </w:tr>
    </w:tbl>
    <w:p w14:paraId="664CC601" w14:textId="77777777" w:rsidR="0019634C" w:rsidRDefault="0038671C">
      <w:bookmarkStart w:id="0" w:name="_GoBack"/>
      <w:bookmarkEnd w:id="0"/>
    </w:p>
    <w:sectPr w:rsidR="0019634C" w:rsidSect="0005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C"/>
    <w:rsid w:val="00057BE6"/>
    <w:rsid w:val="0038671C"/>
    <w:rsid w:val="00D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4E2F9"/>
  <w15:chartTrackingRefBased/>
  <w15:docId w15:val="{672719E2-BD88-4043-82EB-D614D99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7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ilnd.uscourts.gov/doc1/0671228455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f.ilnd.uscourts.gov/doc1/067122845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f.ilnd.uscourts.gov/doc1/067122845531" TargetMode="External"/><Relationship Id="rId5" Type="http://schemas.openxmlformats.org/officeDocument/2006/relationships/hyperlink" Target="https://ecf.ilnd.uscourts.gov/doc1/0671228455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cf.ilnd.uscourts.gov/doc1/0670228455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DeWaal</dc:creator>
  <cp:keywords/>
  <dc:description/>
  <cp:lastModifiedBy>Gary DeWaal</cp:lastModifiedBy>
  <cp:revision>1</cp:revision>
  <dcterms:created xsi:type="dcterms:W3CDTF">2020-02-15T05:16:00Z</dcterms:created>
  <dcterms:modified xsi:type="dcterms:W3CDTF">2020-02-15T05:16:00Z</dcterms:modified>
</cp:coreProperties>
</file>